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C7A" w:rsidRDefault="007A0C7A" w:rsidP="007A0C7A">
      <w:pPr>
        <w:pStyle w:val="Heading1"/>
        <w:rPr>
          <w:lang w:val="nb-NO"/>
        </w:rPr>
      </w:pPr>
      <w:r w:rsidRPr="007A0C7A">
        <w:rPr>
          <w:lang w:val="nb-NO"/>
        </w:rPr>
        <w:t>Økte behov innen IT-støttet Forskningsbasert utdanning</w:t>
      </w:r>
    </w:p>
    <w:p w:rsidR="007A0C7A" w:rsidRDefault="007A0C7A" w:rsidP="007A0C7A">
      <w:pPr>
        <w:rPr>
          <w:lang w:val="nb-NO"/>
        </w:rPr>
      </w:pPr>
    </w:p>
    <w:p w:rsidR="007A0C7A" w:rsidRDefault="007A0C7A" w:rsidP="007A0C7A">
      <w:pPr>
        <w:rPr>
          <w:lang w:val="nb-NO"/>
        </w:rPr>
      </w:pPr>
      <w:r>
        <w:rPr>
          <w:lang w:val="nb-NO"/>
        </w:rPr>
        <w:t xml:space="preserve">USIT opplever stor pågang fra særlig </w:t>
      </w:r>
      <w:proofErr w:type="spellStart"/>
      <w:r>
        <w:rPr>
          <w:lang w:val="nb-NO"/>
        </w:rPr>
        <w:t>MatNat</w:t>
      </w:r>
      <w:proofErr w:type="spellEnd"/>
      <w:r>
        <w:rPr>
          <w:lang w:val="nb-NO"/>
        </w:rPr>
        <w:t xml:space="preserve">, men også SV, HF og UV for utdanning gjennom </w:t>
      </w:r>
      <w:proofErr w:type="spellStart"/>
      <w:r>
        <w:rPr>
          <w:lang w:val="nb-NO"/>
        </w:rPr>
        <w:t>Jupyter</w:t>
      </w:r>
      <w:proofErr w:type="spellEnd"/>
      <w:r>
        <w:rPr>
          <w:lang w:val="nb-NO"/>
        </w:rPr>
        <w:t xml:space="preserve"> HUB – rammeverket. Dette er et online </w:t>
      </w:r>
      <w:proofErr w:type="spellStart"/>
      <w:r>
        <w:rPr>
          <w:lang w:val="nb-NO"/>
        </w:rPr>
        <w:t>programmeringverktøy</w:t>
      </w:r>
      <w:proofErr w:type="spellEnd"/>
      <w:r>
        <w:rPr>
          <w:lang w:val="nb-NO"/>
        </w:rPr>
        <w:t xml:space="preserve"> for Python, R og andre mye brukte scriptespråk. I dag leverer USIT rundet 400 </w:t>
      </w:r>
      <w:proofErr w:type="spellStart"/>
      <w:r>
        <w:rPr>
          <w:lang w:val="nb-NO"/>
        </w:rPr>
        <w:t>Jupyter</w:t>
      </w:r>
      <w:proofErr w:type="spellEnd"/>
      <w:r>
        <w:rPr>
          <w:lang w:val="nb-NO"/>
        </w:rPr>
        <w:t xml:space="preserve"> Notebooks til forskere, forelesere og studenter ved hjelp av vår </w:t>
      </w:r>
      <w:proofErr w:type="spellStart"/>
      <w:r>
        <w:rPr>
          <w:lang w:val="nb-NO"/>
        </w:rPr>
        <w:t>InfraStructure</w:t>
      </w:r>
      <w:proofErr w:type="spellEnd"/>
      <w:r>
        <w:rPr>
          <w:lang w:val="nb-NO"/>
        </w:rPr>
        <w:t xml:space="preserve"> as a Service (</w:t>
      </w:r>
      <w:proofErr w:type="spellStart"/>
      <w:r>
        <w:rPr>
          <w:lang w:val="nb-NO"/>
        </w:rPr>
        <w:t>IaaS</w:t>
      </w:r>
      <w:proofErr w:type="spellEnd"/>
      <w:r>
        <w:rPr>
          <w:lang w:val="nb-NO"/>
        </w:rPr>
        <w:t xml:space="preserve">) tjeneste med det Google-baserte rammeverket </w:t>
      </w:r>
      <w:proofErr w:type="spellStart"/>
      <w:r>
        <w:rPr>
          <w:lang w:val="nb-NO"/>
        </w:rPr>
        <w:t>Kubernetes</w:t>
      </w:r>
      <w:proofErr w:type="spellEnd"/>
      <w:r>
        <w:rPr>
          <w:lang w:val="nb-NO"/>
        </w:rPr>
        <w:t xml:space="preserve"> på topp. USIT opplever nå ukentlige forespørsler om endringer, tillegg og utvidelser siden dette har blitt svært populært. Vi ser at dagens system ønskes tatt i bruk for alt fra grunnkurset i programmering ved IFI, grunnleggende </w:t>
      </w:r>
      <w:proofErr w:type="spellStart"/>
      <w:r>
        <w:rPr>
          <w:lang w:val="nb-NO"/>
        </w:rPr>
        <w:t>bioinformatikk</w:t>
      </w:r>
      <w:proofErr w:type="spellEnd"/>
      <w:r>
        <w:rPr>
          <w:lang w:val="nb-NO"/>
        </w:rPr>
        <w:t>, kjemiutdanning og vi ser knytning til CSE miljøene. Videre har USIT nå implementert støtte for det mye brukte maskinlæringsverktøyet fra Google (</w:t>
      </w:r>
      <w:proofErr w:type="spellStart"/>
      <w:r>
        <w:rPr>
          <w:lang w:val="nb-NO"/>
        </w:rPr>
        <w:t>Tensorflow</w:t>
      </w:r>
      <w:proofErr w:type="spellEnd"/>
      <w:r>
        <w:rPr>
          <w:lang w:val="nb-NO"/>
        </w:rPr>
        <w:t xml:space="preserve">), og også her er pågangen stor, og det spørres nå etter stadig mer bakenforliggende maskinvare. </w:t>
      </w:r>
    </w:p>
    <w:p w:rsidR="007A0C7A" w:rsidRDefault="007A0C7A" w:rsidP="007A0C7A">
      <w:pPr>
        <w:rPr>
          <w:lang w:val="nb-NO"/>
        </w:rPr>
      </w:pPr>
      <w:r>
        <w:rPr>
          <w:lang w:val="nb-NO"/>
        </w:rPr>
        <w:t xml:space="preserve">USIT har </w:t>
      </w:r>
      <w:proofErr w:type="spellStart"/>
      <w:r>
        <w:rPr>
          <w:lang w:val="nb-NO"/>
        </w:rPr>
        <w:t>pt</w:t>
      </w:r>
      <w:proofErr w:type="spellEnd"/>
      <w:r>
        <w:rPr>
          <w:lang w:val="nb-NO"/>
        </w:rPr>
        <w:t xml:space="preserve"> ikke midler til mer maskinvare for dette, og har heller ikke ressurser til å etterleve forespørslene om videre bista</w:t>
      </w:r>
      <w:r w:rsidR="006104B0">
        <w:rPr>
          <w:lang w:val="nb-NO"/>
        </w:rPr>
        <w:t xml:space="preserve">nd og støtte. Siden dette er et </w:t>
      </w:r>
      <w:r>
        <w:rPr>
          <w:lang w:val="nb-NO"/>
        </w:rPr>
        <w:t>svært populært og etterspurt verktøy innen forsk</w:t>
      </w:r>
      <w:r w:rsidR="006104B0">
        <w:rPr>
          <w:lang w:val="nb-NO"/>
        </w:rPr>
        <w:t>ning og utdanning, og vi ser en stadig økning i denne etterspørselen mener vi det er strategisk riktig av UiO å satse videre på dette initiativet som «Life Science» universitet.</w:t>
      </w:r>
    </w:p>
    <w:p w:rsidR="006104B0" w:rsidRPr="007A0C7A" w:rsidRDefault="006104B0" w:rsidP="007A0C7A">
      <w:pPr>
        <w:rPr>
          <w:lang w:val="nb-NO"/>
        </w:rPr>
      </w:pPr>
      <w:r>
        <w:rPr>
          <w:lang w:val="nb-NO"/>
        </w:rPr>
        <w:t xml:space="preserve">USIT estimerer en fornuftig start vil være 1MNOK til maskinvare (Fagrådet for eInfrastruktur har allerede støttet tiltaket med 300KNOK), og 1,5 FTE som benyttes til å styrke USITs drift, support og utvikling av </w:t>
      </w:r>
      <w:proofErr w:type="spellStart"/>
      <w:r>
        <w:rPr>
          <w:lang w:val="nb-NO"/>
        </w:rPr>
        <w:t>Jupyter</w:t>
      </w:r>
      <w:proofErr w:type="spellEnd"/>
      <w:r>
        <w:rPr>
          <w:lang w:val="nb-NO"/>
        </w:rPr>
        <w:t xml:space="preserve"> </w:t>
      </w:r>
      <w:proofErr w:type="spellStart"/>
      <w:r>
        <w:rPr>
          <w:lang w:val="nb-NO"/>
        </w:rPr>
        <w:t>Hub</w:t>
      </w:r>
      <w:proofErr w:type="spellEnd"/>
      <w:r>
        <w:rPr>
          <w:lang w:val="nb-NO"/>
        </w:rPr>
        <w:t xml:space="preserve"> systemet ved UiO.</w:t>
      </w:r>
    </w:p>
    <w:p w:rsidR="007A0C7A" w:rsidRPr="007A0C7A" w:rsidRDefault="007A0C7A">
      <w:pPr>
        <w:rPr>
          <w:lang w:val="nb-NO"/>
        </w:rPr>
      </w:pPr>
    </w:p>
    <w:p w:rsidR="00802DBB" w:rsidRPr="007A0C7A" w:rsidRDefault="007A0C7A">
      <w:pPr>
        <w:rPr>
          <w:lang w:val="nb-NO"/>
        </w:rPr>
      </w:pPr>
      <w:r w:rsidRPr="007A0C7A">
        <w:rPr>
          <w:lang w:val="nb-NO"/>
        </w:rPr>
        <w:t xml:space="preserve"> </w:t>
      </w:r>
    </w:p>
    <w:sectPr w:rsidR="00802DBB" w:rsidRPr="007A0C7A" w:rsidSect="00740E1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C7A"/>
    <w:rsid w:val="002E0E8A"/>
    <w:rsid w:val="006104B0"/>
    <w:rsid w:val="00740E13"/>
    <w:rsid w:val="007A0C7A"/>
    <w:rsid w:val="0080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8622249"/>
  <w14:defaultImageDpi w14:val="32767"/>
  <w15:chartTrackingRefBased/>
  <w15:docId w15:val="{1A2B64FF-9ECA-7647-B074-220654CEF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C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C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250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 O Sundby Thomassen</dc:creator>
  <cp:keywords/>
  <dc:description/>
  <cp:lastModifiedBy>Gard O Sundby Thomassen</cp:lastModifiedBy>
  <cp:revision>1</cp:revision>
  <dcterms:created xsi:type="dcterms:W3CDTF">2018-02-23T11:33:00Z</dcterms:created>
  <dcterms:modified xsi:type="dcterms:W3CDTF">2018-02-23T11:46:00Z</dcterms:modified>
</cp:coreProperties>
</file>